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8BF7" w14:textId="77777777" w:rsidR="00D43F51" w:rsidRPr="00816245" w:rsidRDefault="00C12EB8">
      <w:pPr>
        <w:jc w:val="center"/>
        <w:rPr>
          <w:rFonts w:ascii="Times New Roman" w:hAnsi="Times New Roman" w:cs="Times New Roman"/>
        </w:rPr>
      </w:pPr>
      <w:r w:rsidRPr="00816245">
        <w:rPr>
          <w:rFonts w:ascii="Times New Roman" w:eastAsia="Times New Roman" w:hAnsi="Times New Roman" w:cs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816245">
        <w:rPr>
          <w:rFonts w:ascii="Times New Roman" w:hAnsi="Times New Roman" w:cs="Times New Roman"/>
          <w:sz w:val="28"/>
          <w:szCs w:val="28"/>
        </w:rPr>
        <w:t xml:space="preserve"> Estado do Rio Grande do Sul</w:t>
      </w:r>
    </w:p>
    <w:p w14:paraId="1D354352" w14:textId="77777777" w:rsidR="00D43F51" w:rsidRPr="00816245" w:rsidRDefault="00C12EB8">
      <w:pPr>
        <w:jc w:val="center"/>
        <w:rPr>
          <w:rFonts w:ascii="Times New Roman" w:hAnsi="Times New Roman" w:cs="Times New Roman"/>
          <w:sz w:val="28"/>
          <w:szCs w:val="28"/>
        </w:rPr>
      </w:pPr>
      <w:r w:rsidRPr="00816245">
        <w:rPr>
          <w:rFonts w:ascii="Times New Roman" w:hAnsi="Times New Roman" w:cs="Times New Roman"/>
          <w:sz w:val="28"/>
          <w:szCs w:val="28"/>
        </w:rPr>
        <w:t>Prefeitura Municipal de Riozinho</w:t>
      </w:r>
    </w:p>
    <w:p w14:paraId="1F646A4C" w14:textId="77777777" w:rsidR="006C2D5B" w:rsidRPr="00816245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0"/>
          <w:szCs w:val="20"/>
        </w:rPr>
      </w:pPr>
    </w:p>
    <w:p w14:paraId="6A4EA05A" w14:textId="6F01EDE2" w:rsidR="00F47E90" w:rsidRPr="00816245" w:rsidRDefault="00F47E90" w:rsidP="00F47E90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0" w:name="_Hlk98919604"/>
      <w:r w:rsidRPr="00816245">
        <w:rPr>
          <w:b/>
          <w:sz w:val="22"/>
          <w:szCs w:val="22"/>
        </w:rPr>
        <w:t>Aviso de Lic</w:t>
      </w:r>
      <w:r w:rsidR="00853C37" w:rsidRPr="00816245">
        <w:rPr>
          <w:b/>
          <w:sz w:val="22"/>
          <w:szCs w:val="22"/>
        </w:rPr>
        <w:t>i</w:t>
      </w:r>
      <w:r w:rsidR="003154BE">
        <w:rPr>
          <w:b/>
          <w:sz w:val="22"/>
          <w:szCs w:val="22"/>
        </w:rPr>
        <w:t xml:space="preserve">tação - Pregão Eletrônico nº </w:t>
      </w:r>
      <w:r w:rsidR="002D1F08">
        <w:rPr>
          <w:b/>
          <w:sz w:val="22"/>
          <w:szCs w:val="22"/>
        </w:rPr>
        <w:t>006</w:t>
      </w:r>
      <w:r w:rsidR="00575A76" w:rsidRPr="00816245">
        <w:rPr>
          <w:b/>
          <w:sz w:val="22"/>
          <w:szCs w:val="22"/>
        </w:rPr>
        <w:t>/202</w:t>
      </w:r>
      <w:r w:rsidR="00853C37" w:rsidRPr="00816245">
        <w:rPr>
          <w:b/>
          <w:sz w:val="22"/>
          <w:szCs w:val="22"/>
        </w:rPr>
        <w:t>6</w:t>
      </w:r>
      <w:r w:rsidRPr="00816245">
        <w:rPr>
          <w:b/>
          <w:sz w:val="22"/>
          <w:szCs w:val="22"/>
        </w:rPr>
        <w:t xml:space="preserve"> - Processo nº </w:t>
      </w:r>
      <w:r w:rsidR="002D1F08">
        <w:rPr>
          <w:b/>
          <w:sz w:val="22"/>
          <w:szCs w:val="22"/>
        </w:rPr>
        <w:t>1719</w:t>
      </w:r>
      <w:r w:rsidRPr="00816245">
        <w:rPr>
          <w:b/>
          <w:sz w:val="22"/>
          <w:szCs w:val="22"/>
        </w:rPr>
        <w:t>/202</w:t>
      </w:r>
      <w:r w:rsidR="00853C37" w:rsidRPr="00816245">
        <w:rPr>
          <w:b/>
          <w:sz w:val="22"/>
          <w:szCs w:val="22"/>
        </w:rPr>
        <w:t>6</w:t>
      </w:r>
    </w:p>
    <w:p w14:paraId="02A0C8F3" w14:textId="77777777" w:rsidR="00877B91" w:rsidRDefault="004670BC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816245">
        <w:rPr>
          <w:sz w:val="22"/>
          <w:szCs w:val="22"/>
        </w:rPr>
        <w:t>O Município de Riozinho/</w:t>
      </w:r>
      <w:r w:rsidR="00F47E90" w:rsidRPr="00816245">
        <w:rPr>
          <w:sz w:val="22"/>
          <w:szCs w:val="22"/>
        </w:rPr>
        <w:t xml:space="preserve">RS torna público que se encontra </w:t>
      </w:r>
      <w:r w:rsidR="00853C37" w:rsidRPr="00816245">
        <w:rPr>
          <w:sz w:val="22"/>
          <w:szCs w:val="22"/>
        </w:rPr>
        <w:t>a</w:t>
      </w:r>
      <w:r w:rsidR="002D1F08">
        <w:rPr>
          <w:sz w:val="22"/>
          <w:szCs w:val="22"/>
        </w:rPr>
        <w:t>berto o Pregão Eletrônico nº 006</w:t>
      </w:r>
      <w:r w:rsidR="00F47E90" w:rsidRPr="00816245">
        <w:rPr>
          <w:sz w:val="22"/>
          <w:szCs w:val="22"/>
        </w:rPr>
        <w:t>/202</w:t>
      </w:r>
      <w:r w:rsidR="00853C37" w:rsidRPr="00816245">
        <w:rPr>
          <w:sz w:val="22"/>
          <w:szCs w:val="22"/>
        </w:rPr>
        <w:t>6</w:t>
      </w:r>
      <w:r w:rsidR="00F47E90" w:rsidRPr="00816245">
        <w:rPr>
          <w:sz w:val="22"/>
          <w:szCs w:val="22"/>
        </w:rPr>
        <w:t xml:space="preserve">, sendo seu objeto </w:t>
      </w:r>
      <w:r w:rsidR="003154BE">
        <w:t>c</w:t>
      </w:r>
      <w:r w:rsidR="003154BE" w:rsidRPr="000756BE">
        <w:t xml:space="preserve">ontratação de empresa especializada para </w:t>
      </w:r>
      <w:r w:rsidR="003154BE">
        <w:t>implantação de rede de abastecimento de água com captação de água subterrânea</w:t>
      </w:r>
      <w:r w:rsidR="003154BE" w:rsidRPr="000756BE">
        <w:t>,</w:t>
      </w:r>
      <w:r w:rsidR="003154BE" w:rsidRPr="007D7CCA">
        <w:t xml:space="preserve"> </w:t>
      </w:r>
      <w:r w:rsidR="003154BE" w:rsidRPr="000756BE">
        <w:t xml:space="preserve">com </w:t>
      </w:r>
      <w:r w:rsidR="003154BE">
        <w:t>no máximo 212</w:t>
      </w:r>
      <w:r w:rsidR="003154BE" w:rsidRPr="000756BE">
        <w:t xml:space="preserve"> (</w:t>
      </w:r>
      <w:r w:rsidR="003154BE">
        <w:t>duzentos e doze</w:t>
      </w:r>
      <w:r w:rsidR="003154BE" w:rsidRPr="000756BE">
        <w:t>) metros de profundidade</w:t>
      </w:r>
      <w:r w:rsidR="003154BE">
        <w:t>,</w:t>
      </w:r>
      <w:r w:rsidR="003154BE" w:rsidRPr="000756BE">
        <w:t xml:space="preserve"> localizado na </w:t>
      </w:r>
      <w:r w:rsidR="003154BE">
        <w:t>Linha Sete de Setembro</w:t>
      </w:r>
      <w:r w:rsidR="003154BE" w:rsidRPr="000756BE">
        <w:t>, Município de Riozinho/RS</w:t>
      </w:r>
      <w:r w:rsidR="00F47E90" w:rsidRPr="00816245">
        <w:rPr>
          <w:sz w:val="22"/>
          <w:szCs w:val="22"/>
        </w:rPr>
        <w:t>. A sessão</w:t>
      </w:r>
      <w:r w:rsidR="007B57FD" w:rsidRPr="00816245">
        <w:rPr>
          <w:sz w:val="22"/>
          <w:szCs w:val="22"/>
        </w:rPr>
        <w:t xml:space="preserve"> pública ocorrerá no à</w:t>
      </w:r>
      <w:r w:rsidR="00995489" w:rsidRPr="00816245">
        <w:rPr>
          <w:sz w:val="22"/>
          <w:szCs w:val="22"/>
        </w:rPr>
        <w:t xml:space="preserve">s </w:t>
      </w:r>
      <w:r w:rsidR="006C3379" w:rsidRPr="00816245">
        <w:rPr>
          <w:sz w:val="22"/>
          <w:szCs w:val="22"/>
        </w:rPr>
        <w:t>08</w:t>
      </w:r>
      <w:r w:rsidRPr="00816245">
        <w:rPr>
          <w:sz w:val="22"/>
          <w:szCs w:val="22"/>
        </w:rPr>
        <w:t>h30</w:t>
      </w:r>
      <w:r w:rsidR="00995489" w:rsidRPr="00816245">
        <w:rPr>
          <w:sz w:val="22"/>
          <w:szCs w:val="22"/>
        </w:rPr>
        <w:t>,</w:t>
      </w:r>
      <w:r w:rsidR="00F47E90" w:rsidRPr="00816245">
        <w:rPr>
          <w:sz w:val="22"/>
          <w:szCs w:val="22"/>
        </w:rPr>
        <w:t xml:space="preserve"> do dia </w:t>
      </w:r>
      <w:r w:rsidR="002B6E89">
        <w:rPr>
          <w:sz w:val="22"/>
          <w:szCs w:val="22"/>
        </w:rPr>
        <w:t>25</w:t>
      </w:r>
      <w:r w:rsidRPr="00816245">
        <w:rPr>
          <w:sz w:val="22"/>
          <w:szCs w:val="22"/>
        </w:rPr>
        <w:t xml:space="preserve"> de </w:t>
      </w:r>
      <w:r w:rsidR="003154BE">
        <w:rPr>
          <w:sz w:val="22"/>
          <w:szCs w:val="22"/>
        </w:rPr>
        <w:t>junho</w:t>
      </w:r>
      <w:r w:rsidR="00F47E90" w:rsidRPr="00816245">
        <w:rPr>
          <w:sz w:val="22"/>
          <w:szCs w:val="22"/>
        </w:rPr>
        <w:t xml:space="preserve"> de 202</w:t>
      </w:r>
      <w:r w:rsidR="00853C37" w:rsidRPr="00816245">
        <w:rPr>
          <w:sz w:val="22"/>
          <w:szCs w:val="22"/>
        </w:rPr>
        <w:t>6</w:t>
      </w:r>
      <w:r w:rsidR="00575A76" w:rsidRPr="00816245">
        <w:rPr>
          <w:sz w:val="22"/>
          <w:szCs w:val="22"/>
        </w:rPr>
        <w:t>,</w:t>
      </w:r>
      <w:r w:rsidR="00F47E90" w:rsidRPr="00816245">
        <w:rPr>
          <w:sz w:val="22"/>
          <w:szCs w:val="22"/>
        </w:rPr>
        <w:t xml:space="preserve"> no sítio: </w:t>
      </w:r>
      <w:hyperlink r:id="rId7" w:history="1">
        <w:r w:rsidR="00F47E90" w:rsidRPr="00816245">
          <w:rPr>
            <w:rStyle w:val="Hyperlink"/>
            <w:b/>
            <w:color w:val="auto"/>
            <w:sz w:val="22"/>
            <w:szCs w:val="22"/>
          </w:rPr>
          <w:t>https://bll.org.br/</w:t>
        </w:r>
      </w:hyperlink>
      <w:r w:rsidR="00F47E90" w:rsidRPr="00816245">
        <w:rPr>
          <w:sz w:val="22"/>
          <w:szCs w:val="22"/>
        </w:rPr>
        <w:t xml:space="preserve">. Sendo que o Edital na íntegra estará disponível aos interessados também no </w:t>
      </w:r>
      <w:r w:rsidR="00575A76" w:rsidRPr="00816245">
        <w:rPr>
          <w:sz w:val="22"/>
          <w:szCs w:val="22"/>
        </w:rPr>
        <w:t>site oficial</w:t>
      </w:r>
      <w:r w:rsidR="00F47E90" w:rsidRPr="00816245">
        <w:rPr>
          <w:sz w:val="22"/>
          <w:szCs w:val="22"/>
        </w:rPr>
        <w:t xml:space="preserve"> (</w:t>
      </w:r>
      <w:hyperlink r:id="rId8" w:history="1">
        <w:r w:rsidR="009B13FD" w:rsidRPr="00816245">
          <w:rPr>
            <w:rStyle w:val="Hyperlink"/>
            <w:sz w:val="22"/>
            <w:szCs w:val="22"/>
          </w:rPr>
          <w:t>https://www.riozinho.rs.gov.br/</w:t>
        </w:r>
      </w:hyperlink>
      <w:r w:rsidR="00F47E90" w:rsidRPr="00816245">
        <w:rPr>
          <w:sz w:val="22"/>
          <w:szCs w:val="22"/>
        </w:rPr>
        <w:t xml:space="preserve">). Maiores informações e-mail: </w:t>
      </w:r>
    </w:p>
    <w:p w14:paraId="1123F015" w14:textId="48EE8CEA" w:rsidR="00964986" w:rsidRPr="00816245" w:rsidRDefault="00F47E90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816245">
        <w:rPr>
          <w:sz w:val="22"/>
          <w:szCs w:val="22"/>
        </w:rPr>
        <w:t xml:space="preserve">licitacao@pmriozinho.com.br. Riozinho/RS, </w:t>
      </w:r>
      <w:r w:rsidR="002D1F08">
        <w:rPr>
          <w:sz w:val="22"/>
          <w:szCs w:val="22"/>
        </w:rPr>
        <w:t>09</w:t>
      </w:r>
      <w:r w:rsidRPr="00816245">
        <w:rPr>
          <w:sz w:val="22"/>
          <w:szCs w:val="22"/>
        </w:rPr>
        <w:t xml:space="preserve"> de </w:t>
      </w:r>
      <w:r w:rsidR="003154BE">
        <w:rPr>
          <w:sz w:val="22"/>
          <w:szCs w:val="22"/>
        </w:rPr>
        <w:t>junho</w:t>
      </w:r>
      <w:r w:rsidR="004670BC" w:rsidRPr="00816245">
        <w:rPr>
          <w:sz w:val="22"/>
          <w:szCs w:val="22"/>
        </w:rPr>
        <w:t xml:space="preserve"> </w:t>
      </w:r>
      <w:r w:rsidR="002625C9" w:rsidRPr="00816245">
        <w:rPr>
          <w:sz w:val="22"/>
          <w:szCs w:val="22"/>
        </w:rPr>
        <w:t>d</w:t>
      </w:r>
      <w:r w:rsidRPr="00816245">
        <w:rPr>
          <w:sz w:val="22"/>
          <w:szCs w:val="22"/>
        </w:rPr>
        <w:t>e 20</w:t>
      </w:r>
      <w:r w:rsidR="00853C37" w:rsidRPr="00816245">
        <w:rPr>
          <w:sz w:val="22"/>
          <w:szCs w:val="22"/>
        </w:rPr>
        <w:t>26</w:t>
      </w:r>
      <w:r w:rsidRPr="00816245">
        <w:rPr>
          <w:sz w:val="22"/>
          <w:szCs w:val="22"/>
        </w:rPr>
        <w:t xml:space="preserve">. </w:t>
      </w:r>
    </w:p>
    <w:p w14:paraId="656A861E" w14:textId="06A219ED" w:rsidR="00F47E90" w:rsidRPr="00816245" w:rsidRDefault="009B13FD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816245">
        <w:rPr>
          <w:sz w:val="22"/>
          <w:szCs w:val="22"/>
        </w:rPr>
        <w:t>Airton Trevizani da Rosa</w:t>
      </w:r>
      <w:r w:rsidR="00F47E90" w:rsidRPr="00816245">
        <w:rPr>
          <w:sz w:val="22"/>
          <w:szCs w:val="22"/>
        </w:rPr>
        <w:t xml:space="preserve"> - Prefeito Municipal</w:t>
      </w:r>
      <w:bookmarkStart w:id="1" w:name="_GoBack"/>
      <w:bookmarkEnd w:id="1"/>
    </w:p>
    <w:bookmarkEnd w:id="0"/>
    <w:p w14:paraId="42A81C8B" w14:textId="77777777" w:rsidR="006C2D5B" w:rsidRPr="00222ED9" w:rsidRDefault="006C2D5B" w:rsidP="00F47E90">
      <w:pPr>
        <w:pStyle w:val="identifica"/>
        <w:shd w:val="clear" w:color="auto" w:fill="FFFFFF"/>
        <w:spacing w:before="0" w:after="0"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sectPr w:rsidR="006C2D5B" w:rsidRPr="00222ED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BB14FD" w14:textId="77777777" w:rsidR="005934A2" w:rsidRDefault="005934A2">
      <w:r>
        <w:separator/>
      </w:r>
    </w:p>
  </w:endnote>
  <w:endnote w:type="continuationSeparator" w:id="0">
    <w:p w14:paraId="3D35AB46" w14:textId="77777777" w:rsidR="005934A2" w:rsidRDefault="00593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23781D" w14:textId="77777777" w:rsidR="005934A2" w:rsidRDefault="005934A2">
      <w:r>
        <w:rPr>
          <w:color w:val="000000"/>
        </w:rPr>
        <w:separator/>
      </w:r>
    </w:p>
  </w:footnote>
  <w:footnote w:type="continuationSeparator" w:id="0">
    <w:p w14:paraId="7EF1C019" w14:textId="77777777" w:rsidR="005934A2" w:rsidRDefault="005934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D3611"/>
    <w:rsid w:val="00214AD5"/>
    <w:rsid w:val="00222ED9"/>
    <w:rsid w:val="002625C9"/>
    <w:rsid w:val="00265DA6"/>
    <w:rsid w:val="002A22F9"/>
    <w:rsid w:val="002B6E89"/>
    <w:rsid w:val="002C7470"/>
    <w:rsid w:val="002D1F08"/>
    <w:rsid w:val="002E387D"/>
    <w:rsid w:val="003154BE"/>
    <w:rsid w:val="003E17D4"/>
    <w:rsid w:val="0041315F"/>
    <w:rsid w:val="00461847"/>
    <w:rsid w:val="004670BC"/>
    <w:rsid w:val="00513543"/>
    <w:rsid w:val="00575A76"/>
    <w:rsid w:val="005934A2"/>
    <w:rsid w:val="005B2E22"/>
    <w:rsid w:val="0068327E"/>
    <w:rsid w:val="006C2D5B"/>
    <w:rsid w:val="006C3379"/>
    <w:rsid w:val="006D39ED"/>
    <w:rsid w:val="0070154E"/>
    <w:rsid w:val="00731DC0"/>
    <w:rsid w:val="00766193"/>
    <w:rsid w:val="007A5328"/>
    <w:rsid w:val="007B57FD"/>
    <w:rsid w:val="00816245"/>
    <w:rsid w:val="00830ACC"/>
    <w:rsid w:val="00831CA0"/>
    <w:rsid w:val="00853C37"/>
    <w:rsid w:val="00877B91"/>
    <w:rsid w:val="008F11D4"/>
    <w:rsid w:val="00962C5B"/>
    <w:rsid w:val="00964986"/>
    <w:rsid w:val="00995489"/>
    <w:rsid w:val="009B13FD"/>
    <w:rsid w:val="00A97B8E"/>
    <w:rsid w:val="00AE62E2"/>
    <w:rsid w:val="00B02ADA"/>
    <w:rsid w:val="00B33D2E"/>
    <w:rsid w:val="00B3482E"/>
    <w:rsid w:val="00B917BB"/>
    <w:rsid w:val="00BF5A43"/>
    <w:rsid w:val="00BF7348"/>
    <w:rsid w:val="00C12EB8"/>
    <w:rsid w:val="00C13B56"/>
    <w:rsid w:val="00C232DB"/>
    <w:rsid w:val="00D43F51"/>
    <w:rsid w:val="00D83BD6"/>
    <w:rsid w:val="00DD463E"/>
    <w:rsid w:val="00DF63AE"/>
    <w:rsid w:val="00E16DAB"/>
    <w:rsid w:val="00E22088"/>
    <w:rsid w:val="00E414C1"/>
    <w:rsid w:val="00E82FC3"/>
    <w:rsid w:val="00E90F8E"/>
    <w:rsid w:val="00EF1097"/>
    <w:rsid w:val="00F46BA8"/>
    <w:rsid w:val="00F47E90"/>
    <w:rsid w:val="00FB4B32"/>
    <w:rsid w:val="00FF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B13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ozinho.rs.gov.b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ll.org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licitacao</cp:lastModifiedBy>
  <cp:revision>5</cp:revision>
  <dcterms:created xsi:type="dcterms:W3CDTF">2026-06-01T19:07:00Z</dcterms:created>
  <dcterms:modified xsi:type="dcterms:W3CDTF">2026-06-09T11:21:00Z</dcterms:modified>
</cp:coreProperties>
</file>